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FC" w:rsidRDefault="000A79FC" w:rsidP="000A79FC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 w:rsidR="000A79FC" w:rsidRDefault="000A79FC" w:rsidP="000A79FC">
      <w:pPr>
        <w:spacing w:line="360" w:lineRule="auto"/>
        <w:ind w:firstLineChars="200" w:firstLine="480"/>
        <w:rPr>
          <w:sz w:val="24"/>
        </w:rPr>
      </w:pPr>
    </w:p>
    <w:p w:rsidR="000A79FC" w:rsidRPr="000C22E9" w:rsidRDefault="000A79FC" w:rsidP="000A79FC">
      <w:pPr>
        <w:spacing w:line="360" w:lineRule="auto"/>
        <w:jc w:val="center"/>
        <w:rPr>
          <w:b/>
          <w:sz w:val="28"/>
          <w:szCs w:val="28"/>
        </w:rPr>
      </w:pPr>
      <w:r w:rsidRPr="000C22E9">
        <w:rPr>
          <w:rFonts w:hint="eastAsia"/>
          <w:b/>
          <w:sz w:val="28"/>
          <w:szCs w:val="28"/>
        </w:rPr>
        <w:t>实验准备须知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500"/>
        <w:gridCol w:w="2460"/>
        <w:gridCol w:w="1800"/>
        <w:gridCol w:w="854"/>
      </w:tblGrid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jc w:val="center"/>
              <w:rPr>
                <w:sz w:val="24"/>
              </w:rPr>
            </w:pPr>
            <w:r w:rsidRPr="00FB6900">
              <w:rPr>
                <w:rFonts w:hint="eastAsia"/>
                <w:sz w:val="24"/>
              </w:rPr>
              <w:t>实验名称</w:t>
            </w: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jc w:val="center"/>
              <w:rPr>
                <w:sz w:val="24"/>
              </w:rPr>
            </w:pPr>
            <w:r w:rsidRPr="00FB6900">
              <w:rPr>
                <w:rFonts w:hint="eastAsia"/>
                <w:sz w:val="24"/>
              </w:rPr>
              <w:t>仪器状态</w:t>
            </w: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jc w:val="center"/>
              <w:rPr>
                <w:sz w:val="24"/>
              </w:rPr>
            </w:pPr>
            <w:r w:rsidRPr="00FB6900">
              <w:rPr>
                <w:rFonts w:hint="eastAsia"/>
                <w:sz w:val="24"/>
              </w:rPr>
              <w:t>实验材料需求</w:t>
            </w: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jc w:val="center"/>
              <w:rPr>
                <w:sz w:val="24"/>
              </w:rPr>
            </w:pPr>
            <w:r w:rsidRPr="00FB6900">
              <w:rPr>
                <w:rFonts w:hint="eastAsia"/>
                <w:sz w:val="24"/>
              </w:rPr>
              <w:t>要求完成时限</w:t>
            </w: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jc w:val="center"/>
              <w:rPr>
                <w:sz w:val="24"/>
              </w:rPr>
            </w:pPr>
            <w:r w:rsidRPr="00FB6900">
              <w:rPr>
                <w:rFonts w:hint="eastAsia"/>
                <w:sz w:val="24"/>
              </w:rPr>
              <w:t>备注</w:t>
            </w: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  <w:tr w:rsidR="000A79FC" w:rsidRPr="00FB6900" w:rsidTr="000134F7">
        <w:tc>
          <w:tcPr>
            <w:tcW w:w="1908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5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246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  <w:tc>
          <w:tcPr>
            <w:tcW w:w="854" w:type="dxa"/>
          </w:tcPr>
          <w:p w:rsidR="000A79FC" w:rsidRPr="00FB6900" w:rsidRDefault="000A79FC" w:rsidP="000134F7">
            <w:pPr>
              <w:spacing w:line="360" w:lineRule="auto"/>
              <w:rPr>
                <w:sz w:val="24"/>
              </w:rPr>
            </w:pPr>
          </w:p>
        </w:tc>
      </w:tr>
    </w:tbl>
    <w:p w:rsidR="000A79FC" w:rsidRPr="009A2A41" w:rsidRDefault="000A79FC" w:rsidP="000A79FC">
      <w:pPr>
        <w:spacing w:line="360" w:lineRule="auto"/>
        <w:ind w:firstLineChars="200" w:firstLine="480"/>
        <w:rPr>
          <w:sz w:val="24"/>
        </w:rPr>
      </w:pPr>
    </w:p>
    <w:p w:rsidR="000A79FC" w:rsidRDefault="000A79FC" w:rsidP="000A79FC"/>
    <w:p w:rsidR="00D954A8" w:rsidRDefault="000A79FC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9FC"/>
    <w:rsid w:val="000A79FC"/>
    <w:rsid w:val="004E09F7"/>
    <w:rsid w:val="005F4510"/>
    <w:rsid w:val="00743B46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chem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2013-03-04T09:28:00Z</dcterms:created>
  <dcterms:modified xsi:type="dcterms:W3CDTF">2013-03-04T09:28:00Z</dcterms:modified>
</cp:coreProperties>
</file>